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81EE4" w14:textId="3C12A972" w:rsidR="00C472FB" w:rsidRPr="00EC46ED" w:rsidRDefault="00EA2140" w:rsidP="00EC46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C46ED">
        <w:rPr>
          <w:rFonts w:ascii="Times New Roman" w:hAnsi="Times New Roman" w:cs="Times New Roman"/>
          <w:b/>
          <w:bCs/>
          <w:sz w:val="24"/>
          <w:szCs w:val="24"/>
        </w:rPr>
        <w:t>ÖĞRENCİ MEMNUNİYETİ ANKETİ</w:t>
      </w:r>
    </w:p>
    <w:p w14:paraId="32FB5647" w14:textId="6F29AFCA" w:rsidR="00EA2140" w:rsidRDefault="00EA2140"/>
    <w:p w14:paraId="21F1F068" w14:textId="77777777" w:rsidR="00EA2140" w:rsidRDefault="00EA2140">
      <w:pPr>
        <w:rPr>
          <w:rStyle w:val="markedcontent"/>
          <w:rFonts w:ascii="Arial" w:hAnsi="Arial" w:cs="Arial"/>
          <w:sz w:val="23"/>
          <w:szCs w:val="23"/>
        </w:rPr>
      </w:pPr>
      <w:r>
        <w:rPr>
          <w:rStyle w:val="markedcontent"/>
          <w:rFonts w:ascii="Arial" w:hAnsi="Arial" w:cs="Arial"/>
          <w:sz w:val="23"/>
          <w:szCs w:val="23"/>
        </w:rPr>
        <w:t>Değerli Öğrencilerimiz,</w:t>
      </w:r>
      <w:r>
        <w:br/>
      </w:r>
    </w:p>
    <w:p w14:paraId="5006E89A" w14:textId="77777777" w:rsidR="00EA2140" w:rsidRDefault="00EA2140">
      <w:pPr>
        <w:rPr>
          <w:rStyle w:val="markedcontent"/>
          <w:rFonts w:ascii="Arial" w:hAnsi="Arial" w:cs="Arial"/>
          <w:sz w:val="23"/>
          <w:szCs w:val="23"/>
        </w:rPr>
      </w:pPr>
      <w:r>
        <w:rPr>
          <w:rStyle w:val="markedcontent"/>
          <w:rFonts w:ascii="Arial" w:hAnsi="Arial" w:cs="Arial"/>
          <w:sz w:val="23"/>
          <w:szCs w:val="23"/>
        </w:rPr>
        <w:t>Bu anket Iğdır Üniversitesi öğrencilerimize verilen hizmetin iyileştirilmesi ve geliştirilmesi amacıyla yapılmaktadır. Dolayısıyla ankette yer alan sorulara samimi ve doğru</w:t>
      </w:r>
      <w:r>
        <w:br/>
      </w:r>
      <w:r>
        <w:rPr>
          <w:rStyle w:val="markedcontent"/>
          <w:rFonts w:ascii="Arial" w:hAnsi="Arial" w:cs="Arial"/>
          <w:sz w:val="23"/>
          <w:szCs w:val="23"/>
        </w:rPr>
        <w:t>cevaplar vermeniz son derece önem taşımaktadır. Anket formu ile toplanan veriler gizlilik çerçevesinde ele alınacak ve</w:t>
      </w:r>
      <w:r>
        <w:t xml:space="preserve"> </w:t>
      </w:r>
      <w:r>
        <w:rPr>
          <w:rStyle w:val="markedcontent"/>
          <w:rFonts w:ascii="Arial" w:hAnsi="Arial" w:cs="Arial"/>
          <w:sz w:val="23"/>
          <w:szCs w:val="23"/>
        </w:rPr>
        <w:t xml:space="preserve">değerlendirilecektir. Lütfen kimliğiniz ile ilgili bir bilgi vermeyiniz. </w:t>
      </w:r>
      <w:r>
        <w:br/>
      </w:r>
      <w:r>
        <w:rPr>
          <w:rStyle w:val="markedcontent"/>
          <w:rFonts w:ascii="Arial" w:hAnsi="Arial" w:cs="Arial"/>
          <w:sz w:val="23"/>
          <w:szCs w:val="23"/>
        </w:rPr>
        <w:t>Her bir anket maddesinin karşısında memnuniyet derecelerinizi</w:t>
      </w:r>
      <w:r>
        <w:t xml:space="preserve"> </w:t>
      </w:r>
      <w:r>
        <w:rPr>
          <w:rStyle w:val="markedcontent"/>
          <w:rFonts w:ascii="Arial" w:hAnsi="Arial" w:cs="Arial"/>
          <w:sz w:val="23"/>
          <w:szCs w:val="23"/>
        </w:rPr>
        <w:t xml:space="preserve">yansıtmanız için 5’li </w:t>
      </w:r>
      <w:proofErr w:type="spellStart"/>
      <w:r>
        <w:rPr>
          <w:rStyle w:val="markedcontent"/>
          <w:rFonts w:ascii="Arial" w:hAnsi="Arial" w:cs="Arial"/>
          <w:sz w:val="23"/>
          <w:szCs w:val="23"/>
        </w:rPr>
        <w:t>likert</w:t>
      </w:r>
      <w:proofErr w:type="spellEnd"/>
      <w:r>
        <w:rPr>
          <w:rStyle w:val="markedcontent"/>
          <w:rFonts w:ascii="Arial" w:hAnsi="Arial" w:cs="Arial"/>
          <w:sz w:val="23"/>
          <w:szCs w:val="23"/>
        </w:rPr>
        <w:t xml:space="preserve"> şeklinde derecelendirmeler yer almaktadır. Lütfen maddeleri memnuniyet düzeyinize göre</w:t>
      </w:r>
      <w:r>
        <w:t xml:space="preserve"> </w:t>
      </w:r>
      <w:r>
        <w:rPr>
          <w:rStyle w:val="markedcontent"/>
          <w:rFonts w:ascii="Arial" w:hAnsi="Arial" w:cs="Arial"/>
          <w:sz w:val="23"/>
          <w:szCs w:val="23"/>
        </w:rPr>
        <w:t>işaretleyiniz.</w:t>
      </w:r>
      <w:r>
        <w:br/>
      </w:r>
      <w:r>
        <w:rPr>
          <w:rStyle w:val="markedcontent"/>
          <w:rFonts w:ascii="Arial" w:hAnsi="Arial" w:cs="Arial"/>
          <w:sz w:val="23"/>
          <w:szCs w:val="23"/>
        </w:rPr>
        <w:t>Katkılarınızdan dolayı teşekkür ederiz.</w:t>
      </w:r>
      <w:r>
        <w:br/>
      </w:r>
    </w:p>
    <w:p w14:paraId="519EC2C3" w14:textId="77777777" w:rsidR="00EA2140" w:rsidRDefault="00EA2140">
      <w:pPr>
        <w:rPr>
          <w:rStyle w:val="markedcontent"/>
          <w:rFonts w:ascii="Arial" w:hAnsi="Arial" w:cs="Arial"/>
          <w:sz w:val="23"/>
          <w:szCs w:val="23"/>
        </w:rPr>
      </w:pPr>
      <w:r w:rsidRPr="00EA2140">
        <w:rPr>
          <w:rStyle w:val="markedcontent"/>
          <w:rFonts w:ascii="Arial" w:hAnsi="Arial" w:cs="Arial"/>
          <w:b/>
          <w:bCs/>
          <w:sz w:val="23"/>
          <w:szCs w:val="23"/>
        </w:rPr>
        <w:t>BÖLÜM 1</w:t>
      </w:r>
      <w:r>
        <w:rPr>
          <w:rStyle w:val="markedcontent"/>
          <w:rFonts w:ascii="Arial" w:hAnsi="Arial" w:cs="Arial"/>
          <w:sz w:val="23"/>
          <w:szCs w:val="23"/>
        </w:rPr>
        <w:t>:</w:t>
      </w:r>
    </w:p>
    <w:p w14:paraId="20CB0A17" w14:textId="0B40066C" w:rsidR="00EA2140" w:rsidRDefault="00EA2140">
      <w:pPr>
        <w:rPr>
          <w:rStyle w:val="markedcontent"/>
          <w:rFonts w:ascii="Arial" w:hAnsi="Arial" w:cs="Arial"/>
          <w:sz w:val="23"/>
          <w:szCs w:val="23"/>
        </w:rPr>
      </w:pPr>
      <w:r w:rsidRPr="00EA2140">
        <w:rPr>
          <w:rStyle w:val="markedcontent"/>
          <w:rFonts w:ascii="Arial" w:hAnsi="Arial" w:cs="Arial"/>
          <w:b/>
          <w:bCs/>
          <w:sz w:val="23"/>
          <w:szCs w:val="23"/>
        </w:rPr>
        <w:t>KİŞİSEL BİLGİLER</w:t>
      </w:r>
      <w:r>
        <w:rPr>
          <w:rStyle w:val="markedcontent"/>
          <w:rFonts w:ascii="Arial" w:hAnsi="Arial" w:cs="Arial"/>
          <w:sz w:val="23"/>
          <w:szCs w:val="23"/>
        </w:rPr>
        <w:t xml:space="preserve"> (Bu bölümdeki bilgiler sadece istatistiksel amaçlar için kullanılacaktır.)</w:t>
      </w:r>
    </w:p>
    <w:p w14:paraId="63F9E9C8" w14:textId="77777777" w:rsidR="00EA2140" w:rsidRDefault="00EA2140">
      <w:pPr>
        <w:rPr>
          <w:rStyle w:val="markedcontent"/>
          <w:rFonts w:ascii="Arial" w:hAnsi="Arial" w:cs="Arial"/>
          <w:sz w:val="23"/>
          <w:szCs w:val="23"/>
        </w:rPr>
      </w:pPr>
      <w:r>
        <w:rPr>
          <w:rStyle w:val="markedcontent"/>
          <w:rFonts w:ascii="Arial" w:hAnsi="Arial" w:cs="Arial"/>
          <w:sz w:val="23"/>
          <w:szCs w:val="23"/>
        </w:rPr>
        <w:t xml:space="preserve">1. </w:t>
      </w:r>
      <w:proofErr w:type="gramStart"/>
      <w:r>
        <w:rPr>
          <w:rStyle w:val="markedcontent"/>
          <w:rFonts w:ascii="Arial" w:hAnsi="Arial" w:cs="Arial"/>
          <w:sz w:val="23"/>
          <w:szCs w:val="23"/>
        </w:rPr>
        <w:t>Cinsiyet :                   Kadın</w:t>
      </w:r>
      <w:proofErr w:type="gramEnd"/>
      <w:r>
        <w:rPr>
          <w:rStyle w:val="markedcontent"/>
          <w:rFonts w:ascii="Arial" w:hAnsi="Arial" w:cs="Arial"/>
          <w:sz w:val="23"/>
          <w:szCs w:val="23"/>
        </w:rPr>
        <w:t xml:space="preserve"> (     )                      Erkek    (    )</w:t>
      </w:r>
      <w:r>
        <w:br/>
      </w:r>
    </w:p>
    <w:p w14:paraId="04166124" w14:textId="142A0425" w:rsidR="00EC46ED" w:rsidRDefault="00EA2140">
      <w:r>
        <w:rPr>
          <w:rStyle w:val="markedcontent"/>
          <w:rFonts w:ascii="Arial" w:hAnsi="Arial" w:cs="Arial"/>
          <w:sz w:val="23"/>
          <w:szCs w:val="23"/>
        </w:rPr>
        <w:t xml:space="preserve">2. Ülke : </w:t>
      </w:r>
      <w:r>
        <w:rPr>
          <w:rStyle w:val="markedcontent"/>
          <w:rFonts w:ascii="Arial" w:hAnsi="Arial" w:cs="Arial"/>
          <w:sz w:val="23"/>
          <w:szCs w:val="23"/>
        </w:rPr>
        <w:tab/>
      </w:r>
      <w:r>
        <w:rPr>
          <w:rStyle w:val="markedcontent"/>
          <w:rFonts w:ascii="Arial" w:hAnsi="Arial" w:cs="Arial"/>
          <w:sz w:val="23"/>
          <w:szCs w:val="23"/>
        </w:rPr>
        <w:tab/>
        <w:t xml:space="preserve">    T.C.    (     ) </w:t>
      </w:r>
      <w:r>
        <w:rPr>
          <w:rStyle w:val="markedcontent"/>
          <w:rFonts w:ascii="Arial" w:hAnsi="Arial" w:cs="Arial"/>
          <w:sz w:val="23"/>
          <w:szCs w:val="23"/>
        </w:rPr>
        <w:tab/>
      </w:r>
      <w:r>
        <w:rPr>
          <w:rStyle w:val="markedcontent"/>
          <w:rFonts w:ascii="Arial" w:hAnsi="Arial" w:cs="Arial"/>
          <w:sz w:val="23"/>
          <w:szCs w:val="23"/>
        </w:rPr>
        <w:tab/>
        <w:t xml:space="preserve"> Diğer </w:t>
      </w:r>
      <w:r>
        <w:rPr>
          <w:rStyle w:val="markedcontent"/>
          <w:rFonts w:ascii="Arial" w:hAnsi="Arial" w:cs="Arial"/>
          <w:sz w:val="23"/>
          <w:szCs w:val="23"/>
        </w:rPr>
        <w:tab/>
        <w:t xml:space="preserve">  (    )</w:t>
      </w:r>
      <w:r>
        <w:br/>
      </w:r>
      <w:r>
        <w:br/>
      </w:r>
      <w:r>
        <w:rPr>
          <w:rStyle w:val="markedcontent"/>
          <w:rFonts w:ascii="Arial" w:hAnsi="Arial" w:cs="Arial"/>
          <w:sz w:val="23"/>
          <w:szCs w:val="23"/>
        </w:rPr>
        <w:t xml:space="preserve">3. </w:t>
      </w:r>
      <w:proofErr w:type="gramStart"/>
      <w:r>
        <w:rPr>
          <w:rStyle w:val="markedcontent"/>
          <w:rFonts w:ascii="Arial" w:hAnsi="Arial" w:cs="Arial"/>
          <w:sz w:val="23"/>
          <w:szCs w:val="23"/>
        </w:rPr>
        <w:t>Sınıf :                        1</w:t>
      </w:r>
      <w:proofErr w:type="gramEnd"/>
      <w:r>
        <w:rPr>
          <w:rStyle w:val="markedcontent"/>
          <w:rFonts w:ascii="Arial" w:hAnsi="Arial" w:cs="Arial"/>
          <w:sz w:val="23"/>
          <w:szCs w:val="23"/>
        </w:rPr>
        <w:t xml:space="preserve">(   )              2 (   )            3 (    )          4 (    )           </w:t>
      </w:r>
    </w:p>
    <w:p w14:paraId="2AEDC534" w14:textId="77777777" w:rsidR="00EC46ED" w:rsidRDefault="00EC46ED">
      <w:pPr>
        <w:rPr>
          <w:rStyle w:val="markedcontent"/>
          <w:rFonts w:ascii="Arial" w:hAnsi="Arial" w:cs="Arial"/>
          <w:sz w:val="23"/>
          <w:szCs w:val="23"/>
        </w:rPr>
      </w:pPr>
    </w:p>
    <w:p w14:paraId="14FD50AB" w14:textId="77777777" w:rsidR="00EA2140" w:rsidRDefault="00EA2140">
      <w:pPr>
        <w:rPr>
          <w:rStyle w:val="markedcontent"/>
          <w:rFonts w:ascii="Arial" w:hAnsi="Arial" w:cs="Arial"/>
          <w:sz w:val="23"/>
          <w:szCs w:val="23"/>
        </w:rPr>
      </w:pPr>
      <w:r w:rsidRPr="00EA2140">
        <w:rPr>
          <w:rStyle w:val="markedcontent"/>
          <w:rFonts w:ascii="Arial" w:hAnsi="Arial" w:cs="Arial"/>
          <w:b/>
          <w:bCs/>
          <w:sz w:val="23"/>
          <w:szCs w:val="23"/>
        </w:rPr>
        <w:t>BÖLÜM 2:</w:t>
      </w:r>
      <w:r>
        <w:rPr>
          <w:rStyle w:val="markedcontent"/>
          <w:rFonts w:ascii="Arial" w:hAnsi="Arial" w:cs="Arial"/>
          <w:sz w:val="23"/>
          <w:szCs w:val="23"/>
        </w:rPr>
        <w:t xml:space="preserve"> </w:t>
      </w:r>
    </w:p>
    <w:p w14:paraId="2A16E563" w14:textId="7EB3137C" w:rsidR="008165DD" w:rsidRDefault="00EA2140">
      <w:pPr>
        <w:rPr>
          <w:rStyle w:val="markedcontent"/>
          <w:rFonts w:ascii="Arial" w:hAnsi="Arial" w:cs="Arial"/>
          <w:sz w:val="23"/>
          <w:szCs w:val="23"/>
        </w:rPr>
      </w:pPr>
      <w:r w:rsidRPr="00EA2140">
        <w:rPr>
          <w:rStyle w:val="markedcontent"/>
          <w:rFonts w:ascii="Arial" w:hAnsi="Arial" w:cs="Arial"/>
          <w:b/>
          <w:bCs/>
          <w:sz w:val="23"/>
          <w:szCs w:val="23"/>
        </w:rPr>
        <w:t>MEMNUNİYET DEĞERLENDİRME KRİTERLERİ</w:t>
      </w:r>
      <w:r w:rsidRPr="00EA2140">
        <w:rPr>
          <w:rStyle w:val="markedcontent"/>
          <w:rFonts w:ascii="Arial" w:hAnsi="Arial" w:cs="Arial"/>
          <w:sz w:val="23"/>
          <w:szCs w:val="23"/>
        </w:rPr>
        <w:t xml:space="preserve"> (Aşağıdaki maddelerle ilgili</w:t>
      </w:r>
      <w:r>
        <w:rPr>
          <w:rStyle w:val="markedcontent"/>
          <w:rFonts w:ascii="Arial" w:hAnsi="Arial" w:cs="Arial"/>
          <w:sz w:val="23"/>
          <w:szCs w:val="23"/>
        </w:rPr>
        <w:t xml:space="preserve"> </w:t>
      </w:r>
      <w:r w:rsidRPr="00EA2140">
        <w:rPr>
          <w:rStyle w:val="markedcontent"/>
          <w:rFonts w:ascii="Arial" w:hAnsi="Arial" w:cs="Arial"/>
          <w:sz w:val="23"/>
          <w:szCs w:val="23"/>
        </w:rPr>
        <w:t>derecelendirmenizi 1 (Kesinlikle</w:t>
      </w:r>
      <w:r>
        <w:t xml:space="preserve"> </w:t>
      </w:r>
      <w:r w:rsidRPr="00EA2140">
        <w:rPr>
          <w:rStyle w:val="markedcontent"/>
          <w:rFonts w:ascii="Arial" w:hAnsi="Arial" w:cs="Arial"/>
          <w:sz w:val="23"/>
          <w:szCs w:val="23"/>
        </w:rPr>
        <w:t>Katılmıyorum) ile 5 (Kesinlikle Katılıyorum) arasında yapabilirsiniz. Eğer bir madde ile ilgili yeterli fikriniz yoksa, “Fikrim</w:t>
      </w:r>
      <w:r w:rsidRPr="00EA2140">
        <w:br/>
      </w:r>
      <w:r w:rsidRPr="00EA2140">
        <w:rPr>
          <w:rStyle w:val="markedcontent"/>
          <w:rFonts w:ascii="Arial" w:hAnsi="Arial" w:cs="Arial"/>
          <w:sz w:val="23"/>
          <w:szCs w:val="23"/>
        </w:rPr>
        <w:t>Yok” seçeneğini işaretleyebilirsiniz.)</w:t>
      </w:r>
    </w:p>
    <w:tbl>
      <w:tblPr>
        <w:tblStyle w:val="TabloKlavuzu"/>
        <w:tblW w:w="10060" w:type="dxa"/>
        <w:tblLook w:val="04A0" w:firstRow="1" w:lastRow="0" w:firstColumn="1" w:lastColumn="0" w:noHBand="0" w:noVBand="1"/>
      </w:tblPr>
      <w:tblGrid>
        <w:gridCol w:w="3256"/>
        <w:gridCol w:w="1239"/>
        <w:gridCol w:w="1236"/>
        <w:gridCol w:w="1100"/>
        <w:gridCol w:w="1096"/>
        <w:gridCol w:w="1096"/>
        <w:gridCol w:w="1037"/>
      </w:tblGrid>
      <w:tr w:rsidR="008165DD" w:rsidRPr="008165DD" w14:paraId="065C15BE" w14:textId="77777777" w:rsidTr="008165DD">
        <w:tc>
          <w:tcPr>
            <w:tcW w:w="3256" w:type="dxa"/>
          </w:tcPr>
          <w:p w14:paraId="50340D52" w14:textId="4199C30F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Fonts w:ascii="Times New Roman" w:hAnsi="Times New Roman" w:cs="Times New Roman"/>
                <w:sz w:val="18"/>
                <w:szCs w:val="18"/>
              </w:rPr>
              <w:t>Sorular</w:t>
            </w:r>
          </w:p>
        </w:tc>
        <w:tc>
          <w:tcPr>
            <w:tcW w:w="1239" w:type="dxa"/>
          </w:tcPr>
          <w:p w14:paraId="468E4E11" w14:textId="4DF592B2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36" w:type="dxa"/>
          </w:tcPr>
          <w:p w14:paraId="5C55C3CE" w14:textId="610992AD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00" w:type="dxa"/>
          </w:tcPr>
          <w:p w14:paraId="6145A9AC" w14:textId="474CD2C9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96" w:type="dxa"/>
          </w:tcPr>
          <w:p w14:paraId="488B24A5" w14:textId="693F3DFC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96" w:type="dxa"/>
          </w:tcPr>
          <w:p w14:paraId="1D099CC5" w14:textId="3A39EC00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37" w:type="dxa"/>
          </w:tcPr>
          <w:p w14:paraId="14CFE85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5BA628A0" w14:textId="77777777" w:rsidTr="008165DD">
        <w:tc>
          <w:tcPr>
            <w:tcW w:w="3256" w:type="dxa"/>
          </w:tcPr>
          <w:p w14:paraId="6E6E715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9" w:type="dxa"/>
          </w:tcPr>
          <w:p w14:paraId="6E68992A" w14:textId="474CB0C4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Fonts w:ascii="Times New Roman" w:hAnsi="Times New Roman" w:cs="Times New Roman"/>
                <w:sz w:val="18"/>
                <w:szCs w:val="18"/>
              </w:rPr>
              <w:t>Kesinlikle Katılmıyorum</w:t>
            </w:r>
          </w:p>
        </w:tc>
        <w:tc>
          <w:tcPr>
            <w:tcW w:w="1236" w:type="dxa"/>
          </w:tcPr>
          <w:p w14:paraId="3DC8C184" w14:textId="5D1461A1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Fonts w:ascii="Times New Roman" w:hAnsi="Times New Roman" w:cs="Times New Roman"/>
                <w:sz w:val="18"/>
                <w:szCs w:val="18"/>
              </w:rPr>
              <w:t>Katılmıyorum</w:t>
            </w:r>
          </w:p>
        </w:tc>
        <w:tc>
          <w:tcPr>
            <w:tcW w:w="1100" w:type="dxa"/>
          </w:tcPr>
          <w:p w14:paraId="59B4B619" w14:textId="4E40E34C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Fonts w:ascii="Times New Roman" w:hAnsi="Times New Roman" w:cs="Times New Roman"/>
                <w:sz w:val="18"/>
                <w:szCs w:val="18"/>
              </w:rPr>
              <w:t>Kısmen Katılıyorum</w:t>
            </w:r>
          </w:p>
        </w:tc>
        <w:tc>
          <w:tcPr>
            <w:tcW w:w="1096" w:type="dxa"/>
          </w:tcPr>
          <w:p w14:paraId="04BAD26C" w14:textId="04637996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Fonts w:ascii="Times New Roman" w:hAnsi="Times New Roman" w:cs="Times New Roman"/>
                <w:sz w:val="18"/>
                <w:szCs w:val="18"/>
              </w:rPr>
              <w:t>Katılıyorum</w:t>
            </w:r>
          </w:p>
        </w:tc>
        <w:tc>
          <w:tcPr>
            <w:tcW w:w="1096" w:type="dxa"/>
          </w:tcPr>
          <w:p w14:paraId="0E273DF2" w14:textId="3BD52711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Fonts w:ascii="Times New Roman" w:hAnsi="Times New Roman" w:cs="Times New Roman"/>
                <w:sz w:val="18"/>
                <w:szCs w:val="18"/>
              </w:rPr>
              <w:t>Kesinlikle Katılıyorum</w:t>
            </w:r>
          </w:p>
        </w:tc>
        <w:tc>
          <w:tcPr>
            <w:tcW w:w="1037" w:type="dxa"/>
          </w:tcPr>
          <w:p w14:paraId="1280360C" w14:textId="28DA5126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Fonts w:ascii="Times New Roman" w:hAnsi="Times New Roman" w:cs="Times New Roman"/>
                <w:sz w:val="18"/>
                <w:szCs w:val="18"/>
              </w:rPr>
              <w:t>Fikrim Yok</w:t>
            </w:r>
          </w:p>
        </w:tc>
      </w:tr>
      <w:tr w:rsidR="008165DD" w:rsidRPr="008165DD" w14:paraId="0233A936" w14:textId="77777777" w:rsidTr="008165DD">
        <w:tc>
          <w:tcPr>
            <w:tcW w:w="3256" w:type="dxa"/>
          </w:tcPr>
          <w:p w14:paraId="750EA05D" w14:textId="03FC7C2F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Fonts w:ascii="Times New Roman" w:hAnsi="Times New Roman" w:cs="Times New Roman"/>
                <w:sz w:val="18"/>
                <w:szCs w:val="18"/>
              </w:rPr>
              <w:t>Iğdır Üniversitesini bilinçli olarak tercih ettim.</w:t>
            </w:r>
          </w:p>
        </w:tc>
        <w:tc>
          <w:tcPr>
            <w:tcW w:w="1239" w:type="dxa"/>
          </w:tcPr>
          <w:p w14:paraId="07AF730F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70DDB31B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042CF68B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BFADCFB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71FC62A5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7A614F7F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3D65A906" w14:textId="77777777" w:rsidTr="008165DD">
        <w:tc>
          <w:tcPr>
            <w:tcW w:w="3256" w:type="dxa"/>
          </w:tcPr>
          <w:p w14:paraId="320839A6" w14:textId="5C712878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Okuduğum bölümün/programın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özellikleri ve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içeriği hakkında tercihimi yapmadan önce fikrim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vardı.</w:t>
            </w:r>
          </w:p>
        </w:tc>
        <w:tc>
          <w:tcPr>
            <w:tcW w:w="1239" w:type="dxa"/>
          </w:tcPr>
          <w:p w14:paraId="6EBF603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3EDB4299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7C96CF8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0A3859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5C48EA44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7450089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040A7F5D" w14:textId="77777777" w:rsidTr="008165DD">
        <w:tc>
          <w:tcPr>
            <w:tcW w:w="3256" w:type="dxa"/>
          </w:tcPr>
          <w:p w14:paraId="714FB7A1" w14:textId="024086A0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Okuduğum bölümün/programın bilgi ve beceri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kazandırma düzeyini yeterli buluyorum.</w:t>
            </w:r>
          </w:p>
        </w:tc>
        <w:tc>
          <w:tcPr>
            <w:tcW w:w="1239" w:type="dxa"/>
          </w:tcPr>
          <w:p w14:paraId="54CDCA5B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75D8E05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1C228CC6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747F3974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FCC19D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6407385F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6809D2BC" w14:textId="77777777" w:rsidTr="008165DD">
        <w:tc>
          <w:tcPr>
            <w:tcW w:w="3256" w:type="dxa"/>
          </w:tcPr>
          <w:p w14:paraId="7F33921D" w14:textId="35EB7D26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Öğrencilere sunulan akademik danışmanlık hizmetini yeterli buluyorum.</w:t>
            </w:r>
          </w:p>
        </w:tc>
        <w:tc>
          <w:tcPr>
            <w:tcW w:w="1239" w:type="dxa"/>
          </w:tcPr>
          <w:p w14:paraId="6243F033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6362B11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5C2F992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2913BEBE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75895ABC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316AC4B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25073E5F" w14:textId="77777777" w:rsidTr="008165DD">
        <w:tc>
          <w:tcPr>
            <w:tcW w:w="3256" w:type="dxa"/>
          </w:tcPr>
          <w:p w14:paraId="1124DB74" w14:textId="62492245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Dekan, Dekan Yardımcıları ve Bölüm Başkanı ile rahatlıkla iletişim</w:t>
            </w:r>
            <w:r w:rsidRPr="008165D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kurabiliyorum.</w:t>
            </w:r>
          </w:p>
        </w:tc>
        <w:tc>
          <w:tcPr>
            <w:tcW w:w="1239" w:type="dxa"/>
          </w:tcPr>
          <w:p w14:paraId="007DE8A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79531F1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04DBA533" w14:textId="249E4CF1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795D424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9C3C8AE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36F6618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5A7C7925" w14:textId="77777777" w:rsidTr="008165DD">
        <w:tc>
          <w:tcPr>
            <w:tcW w:w="3256" w:type="dxa"/>
          </w:tcPr>
          <w:p w14:paraId="35808796" w14:textId="4DE3D7B2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İdari personelin öğrencilerle iletişiminden</w:t>
            </w:r>
            <w:r w:rsidRPr="008165D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memnunum.</w:t>
            </w:r>
          </w:p>
        </w:tc>
        <w:tc>
          <w:tcPr>
            <w:tcW w:w="1239" w:type="dxa"/>
          </w:tcPr>
          <w:p w14:paraId="53DF52D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397A04B5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19135E3C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1712EC6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C0405A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5158E60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61473F44" w14:textId="77777777" w:rsidTr="008165DD">
        <w:tc>
          <w:tcPr>
            <w:tcW w:w="3256" w:type="dxa"/>
          </w:tcPr>
          <w:p w14:paraId="4DF87F66" w14:textId="4D11D9B8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lastRenderedPageBreak/>
              <w:t>Öğrenim gördüğüm dersleri teorik açıdan yeterli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buluyorum.</w:t>
            </w:r>
          </w:p>
        </w:tc>
        <w:tc>
          <w:tcPr>
            <w:tcW w:w="1239" w:type="dxa"/>
          </w:tcPr>
          <w:p w14:paraId="10BF6EF4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1B103686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580868C7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55A879AD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3B50C474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248D717B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4EC1D189" w14:textId="77777777" w:rsidTr="008165DD">
        <w:tc>
          <w:tcPr>
            <w:tcW w:w="3256" w:type="dxa"/>
          </w:tcPr>
          <w:p w14:paraId="46558341" w14:textId="117DBE9D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Öğrenim gördüğüm dersleri uygulama açısından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yeterli buluyorum.</w:t>
            </w:r>
          </w:p>
        </w:tc>
        <w:tc>
          <w:tcPr>
            <w:tcW w:w="1239" w:type="dxa"/>
          </w:tcPr>
          <w:p w14:paraId="64362E35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0D9799AC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0BEF1CF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6F374CD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378C4394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1B094C53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3E58B4AE" w14:textId="77777777" w:rsidTr="008165DD">
        <w:tc>
          <w:tcPr>
            <w:tcW w:w="3256" w:type="dxa"/>
          </w:tcPr>
          <w:p w14:paraId="76EB4C42" w14:textId="2C4A233A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Üniversitenin uzaktan eğitim sistemlerinin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kalitesini yeterli buluyorum.</w:t>
            </w:r>
          </w:p>
        </w:tc>
        <w:tc>
          <w:tcPr>
            <w:tcW w:w="1239" w:type="dxa"/>
          </w:tcPr>
          <w:p w14:paraId="20230CF6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7BB50DE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6BE2931B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6E326453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1E3FA53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0AB0DE9C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729DEB91" w14:textId="77777777" w:rsidTr="008165DD">
        <w:tc>
          <w:tcPr>
            <w:tcW w:w="3256" w:type="dxa"/>
          </w:tcPr>
          <w:p w14:paraId="753A3E9D" w14:textId="2BFF2CD6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Üniversitenin sunduğu Çift Anadal Programı/Yandal Programı imkanları</w:t>
            </w:r>
            <w:r w:rsidR="004604FC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nı yeterli buluyorum.</w:t>
            </w:r>
          </w:p>
        </w:tc>
        <w:tc>
          <w:tcPr>
            <w:tcW w:w="1239" w:type="dxa"/>
          </w:tcPr>
          <w:p w14:paraId="2DAC8884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4EFDF44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7F91878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D0965A5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3C8D1A85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0C3F4745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7BA85C1B" w14:textId="77777777" w:rsidTr="008165DD">
        <w:tc>
          <w:tcPr>
            <w:tcW w:w="3256" w:type="dxa"/>
          </w:tcPr>
          <w:p w14:paraId="42FDC343" w14:textId="192C0068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Üniversitenin sağladığı burs olanaklarını yeterli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buluyorum.</w:t>
            </w:r>
          </w:p>
        </w:tc>
        <w:tc>
          <w:tcPr>
            <w:tcW w:w="1239" w:type="dxa"/>
          </w:tcPr>
          <w:p w14:paraId="44A5E596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2B657B3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6F34D10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5843265F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2323F30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352F8905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06D213CC" w14:textId="77777777" w:rsidTr="008165DD">
        <w:tc>
          <w:tcPr>
            <w:tcW w:w="3256" w:type="dxa"/>
          </w:tcPr>
          <w:p w14:paraId="6F7C97C3" w14:textId="0073A79F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ERASMUS, değişim programlarını yeterli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buluyorum.</w:t>
            </w:r>
          </w:p>
        </w:tc>
        <w:tc>
          <w:tcPr>
            <w:tcW w:w="1239" w:type="dxa"/>
          </w:tcPr>
          <w:p w14:paraId="667FE86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5404180D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3C1B99FE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9EF750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2683EAB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3438EC6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49DF97DA" w14:textId="77777777" w:rsidTr="008165DD">
        <w:tc>
          <w:tcPr>
            <w:tcW w:w="3256" w:type="dxa"/>
          </w:tcPr>
          <w:p w14:paraId="7BDA7874" w14:textId="41F94D46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Uluslararası ofisin hizmetlerini yeterli buluyorum.</w:t>
            </w:r>
          </w:p>
        </w:tc>
        <w:tc>
          <w:tcPr>
            <w:tcW w:w="1239" w:type="dxa"/>
          </w:tcPr>
          <w:p w14:paraId="079C417B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1088D1AB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6BE0599F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18DB141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279D617C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5BB1AA5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63D95445" w14:textId="77777777" w:rsidTr="008165DD">
        <w:tc>
          <w:tcPr>
            <w:tcW w:w="3256" w:type="dxa"/>
          </w:tcPr>
          <w:p w14:paraId="17932998" w14:textId="3D46BEB6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Öğrenci Otomasyon Sistemi (O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B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S) uygulamasından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memnunum.</w:t>
            </w:r>
          </w:p>
        </w:tc>
        <w:tc>
          <w:tcPr>
            <w:tcW w:w="1239" w:type="dxa"/>
          </w:tcPr>
          <w:p w14:paraId="7DFEF2E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38B9986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4317A2DF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7CD0127C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55621834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2F47782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60223733" w14:textId="77777777" w:rsidTr="008165DD">
        <w:tc>
          <w:tcPr>
            <w:tcW w:w="3256" w:type="dxa"/>
          </w:tcPr>
          <w:p w14:paraId="5F1596D8" w14:textId="1BAC8BBA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Dersliklerin kapasitesini yeterli buluyorum.</w:t>
            </w:r>
          </w:p>
        </w:tc>
        <w:tc>
          <w:tcPr>
            <w:tcW w:w="1239" w:type="dxa"/>
          </w:tcPr>
          <w:p w14:paraId="358C0395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5772487D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5653C9B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676D3C74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64B50DF9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10E5EF83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45D59F11" w14:textId="77777777" w:rsidTr="008165DD">
        <w:tc>
          <w:tcPr>
            <w:tcW w:w="3256" w:type="dxa"/>
          </w:tcPr>
          <w:p w14:paraId="2722330D" w14:textId="2F4420B3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Dersliklerin havalandırmasını yeterli buluyorum</w:t>
            </w:r>
          </w:p>
        </w:tc>
        <w:tc>
          <w:tcPr>
            <w:tcW w:w="1239" w:type="dxa"/>
          </w:tcPr>
          <w:p w14:paraId="239CE2E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54B9FC87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7E19B8DB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3BD5A664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E5D157C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240DF0A5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54B988CE" w14:textId="77777777" w:rsidTr="008165DD">
        <w:tc>
          <w:tcPr>
            <w:tcW w:w="3256" w:type="dxa"/>
          </w:tcPr>
          <w:p w14:paraId="45126B46" w14:textId="30FC8C65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Dersliklerin ısınma düzeyini yeterli buluyorum</w:t>
            </w:r>
          </w:p>
        </w:tc>
        <w:tc>
          <w:tcPr>
            <w:tcW w:w="1239" w:type="dxa"/>
          </w:tcPr>
          <w:p w14:paraId="14C271C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02941C57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070FF3CD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A08A9D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9674CB9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5AF71A5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2D711030" w14:textId="77777777" w:rsidTr="008165DD">
        <w:tc>
          <w:tcPr>
            <w:tcW w:w="3256" w:type="dxa"/>
          </w:tcPr>
          <w:p w14:paraId="35504CF0" w14:textId="5E6D45AB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Dersliklerin temizliğini yeterli buluyorum.</w:t>
            </w:r>
          </w:p>
        </w:tc>
        <w:tc>
          <w:tcPr>
            <w:tcW w:w="1239" w:type="dxa"/>
          </w:tcPr>
          <w:p w14:paraId="13FD0B73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6DACF66B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1F76573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19FBB11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67C4B0D7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7FC115DF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0ECDAFAA" w14:textId="77777777" w:rsidTr="008165DD">
        <w:tc>
          <w:tcPr>
            <w:tcW w:w="3256" w:type="dxa"/>
          </w:tcPr>
          <w:p w14:paraId="7985CAB5" w14:textId="1FA6D79E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Dersliklerde kullanılan kaynak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çeşitliliğini yeterli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buluyorum.</w:t>
            </w:r>
          </w:p>
        </w:tc>
        <w:tc>
          <w:tcPr>
            <w:tcW w:w="1239" w:type="dxa"/>
          </w:tcPr>
          <w:p w14:paraId="5521B37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08EDC9D3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256459F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15DC99C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B030AA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4EBB9EF3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1CC3A6DB" w14:textId="77777777" w:rsidTr="008165DD">
        <w:tc>
          <w:tcPr>
            <w:tcW w:w="3256" w:type="dxa"/>
          </w:tcPr>
          <w:p w14:paraId="10BD9E0A" w14:textId="507E2E18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Bilgisayar laboratuvarlarının donanımını yeterli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buluyorum.</w:t>
            </w:r>
          </w:p>
        </w:tc>
        <w:tc>
          <w:tcPr>
            <w:tcW w:w="1239" w:type="dxa"/>
          </w:tcPr>
          <w:p w14:paraId="0D8C6D4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5F49152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11BC991D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B4AA64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9D8F8B5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23CA2394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11054B3C" w14:textId="77777777" w:rsidTr="008165DD">
        <w:tc>
          <w:tcPr>
            <w:tcW w:w="3256" w:type="dxa"/>
          </w:tcPr>
          <w:p w14:paraId="4E1C52D3" w14:textId="20736D67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Kütüphanedeki kaynak çeşitliliğini (Kitap, dergi vb.)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yeterli buluyorum.</w:t>
            </w:r>
          </w:p>
        </w:tc>
        <w:tc>
          <w:tcPr>
            <w:tcW w:w="1239" w:type="dxa"/>
          </w:tcPr>
          <w:p w14:paraId="01C06C36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4E0415B4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0DC17C2E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52C59666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127AEE9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6A6DCAAD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39CB4930" w14:textId="77777777" w:rsidTr="008165DD">
        <w:tc>
          <w:tcPr>
            <w:tcW w:w="3256" w:type="dxa"/>
          </w:tcPr>
          <w:p w14:paraId="4FEC1BDD" w14:textId="2AB4A204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Kütüphanedeki ödünç alma sistemini yeterli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buluyorum.</w:t>
            </w:r>
          </w:p>
        </w:tc>
        <w:tc>
          <w:tcPr>
            <w:tcW w:w="1239" w:type="dxa"/>
          </w:tcPr>
          <w:p w14:paraId="040A1B1C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12BEB5D9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395313E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32F8F76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129F7617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0A820A2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172E0AF6" w14:textId="77777777" w:rsidTr="008165DD">
        <w:tc>
          <w:tcPr>
            <w:tcW w:w="3256" w:type="dxa"/>
          </w:tcPr>
          <w:p w14:paraId="032C63CD" w14:textId="35568722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Çevrim içi (online) kütüphanedeki kaynakların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çeşitliliğini, kitapları ve veri tabanlarını yeterli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buluyorum.</w:t>
            </w:r>
          </w:p>
        </w:tc>
        <w:tc>
          <w:tcPr>
            <w:tcW w:w="1239" w:type="dxa"/>
          </w:tcPr>
          <w:p w14:paraId="09FDEAA6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6D1F8D29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6E775A33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73CC3D8D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7D62412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3D69996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712DE79A" w14:textId="77777777" w:rsidTr="008165DD">
        <w:tc>
          <w:tcPr>
            <w:tcW w:w="3256" w:type="dxa"/>
          </w:tcPr>
          <w:p w14:paraId="4481EA41" w14:textId="598404F4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Kütüphanenin çalışma saatlerini yeterli</w:t>
            </w:r>
            <w:r w:rsidRPr="008165D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buluyorum.</w:t>
            </w:r>
          </w:p>
        </w:tc>
        <w:tc>
          <w:tcPr>
            <w:tcW w:w="1239" w:type="dxa"/>
          </w:tcPr>
          <w:p w14:paraId="179C5C03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6482A02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0245DEF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D868BEE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3DB31523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1A3EAADF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320C0B74" w14:textId="77777777" w:rsidTr="008165DD">
        <w:tc>
          <w:tcPr>
            <w:tcW w:w="3256" w:type="dxa"/>
          </w:tcPr>
          <w:p w14:paraId="774BBB89" w14:textId="275CC571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Kütüphane personelinin öğrencilere karşı</w:t>
            </w:r>
            <w:r w:rsidRPr="008165D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tutumundan memnunum.</w:t>
            </w:r>
          </w:p>
        </w:tc>
        <w:tc>
          <w:tcPr>
            <w:tcW w:w="1239" w:type="dxa"/>
          </w:tcPr>
          <w:p w14:paraId="09E9150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4DD8879B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06D72BE4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7BB707F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3CD7611F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2DB5C9D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7FC705FC" w14:textId="77777777" w:rsidTr="008165DD">
        <w:tc>
          <w:tcPr>
            <w:tcW w:w="3256" w:type="dxa"/>
          </w:tcPr>
          <w:p w14:paraId="2C8F4548" w14:textId="1653D026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Üniversitemizin engelli öğrencilere yönelik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hizmetlerini yeterli buluyorum.</w:t>
            </w:r>
          </w:p>
        </w:tc>
        <w:tc>
          <w:tcPr>
            <w:tcW w:w="1239" w:type="dxa"/>
          </w:tcPr>
          <w:p w14:paraId="2DF71F86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7C811F6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009DEC4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57E85C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21DE4A2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67CEB37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2AE9EEE3" w14:textId="77777777" w:rsidTr="008165DD">
        <w:tc>
          <w:tcPr>
            <w:tcW w:w="3256" w:type="dxa"/>
          </w:tcPr>
          <w:p w14:paraId="14015778" w14:textId="44731935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Öğrenci kulüplerinin sayısını ve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çeşitliliğini yeterli buluyorum</w:t>
            </w:r>
          </w:p>
        </w:tc>
        <w:tc>
          <w:tcPr>
            <w:tcW w:w="1239" w:type="dxa"/>
          </w:tcPr>
          <w:p w14:paraId="1F0CDF7D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4BE6815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64FC087E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33DEC495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42856CF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1A96EC0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300D222B" w14:textId="77777777" w:rsidTr="008165DD">
        <w:tc>
          <w:tcPr>
            <w:tcW w:w="3256" w:type="dxa"/>
          </w:tcPr>
          <w:p w14:paraId="507AD3F6" w14:textId="51133A0A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Üniversitemizin sunduğu sosyal, kültürel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ve sportif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etkinlikleri yeterli buluyorum.</w:t>
            </w:r>
          </w:p>
        </w:tc>
        <w:tc>
          <w:tcPr>
            <w:tcW w:w="1239" w:type="dxa"/>
          </w:tcPr>
          <w:p w14:paraId="2BCEF507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3D9AE6DC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7A974D2D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1978AD96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5A81F3F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5DC37FDD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2C94434A" w14:textId="77777777" w:rsidTr="008165DD">
        <w:tc>
          <w:tcPr>
            <w:tcW w:w="3256" w:type="dxa"/>
          </w:tcPr>
          <w:p w14:paraId="5DBE455C" w14:textId="50E2B262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Sosyal ortamlar ve spor alanlarını yeterli</w:t>
            </w:r>
            <w:r w:rsidRPr="008165D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buluyorum.</w:t>
            </w:r>
          </w:p>
        </w:tc>
        <w:tc>
          <w:tcPr>
            <w:tcW w:w="1239" w:type="dxa"/>
          </w:tcPr>
          <w:p w14:paraId="763CE0A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18837B07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071387E6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1351398E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2E19BC8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2C615205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0971AB3A" w14:textId="77777777" w:rsidTr="008165DD">
        <w:tc>
          <w:tcPr>
            <w:tcW w:w="3256" w:type="dxa"/>
          </w:tcPr>
          <w:p w14:paraId="2D4C2D80" w14:textId="7F6CA53F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Merkezi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Öğrenci İşleri biriminin sunduğu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hizmetlerden (öğrenci belgesi, transkript, ders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kaydı vb.) ve iletişiminden memnunum.</w:t>
            </w:r>
          </w:p>
        </w:tc>
        <w:tc>
          <w:tcPr>
            <w:tcW w:w="1239" w:type="dxa"/>
          </w:tcPr>
          <w:p w14:paraId="5E7A5A4B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16E6E47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32D65376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634CA73D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EB8B30B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5EB96557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211AD840" w14:textId="77777777" w:rsidTr="008165DD">
        <w:tc>
          <w:tcPr>
            <w:tcW w:w="3256" w:type="dxa"/>
          </w:tcPr>
          <w:p w14:paraId="48D931A3" w14:textId="1799D48A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Üniversitemizin sağlamış olduğu iletişim araçlarını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(e-posta, web sayfası vb.) yeterli buluyorum.</w:t>
            </w:r>
          </w:p>
        </w:tc>
        <w:tc>
          <w:tcPr>
            <w:tcW w:w="1239" w:type="dxa"/>
          </w:tcPr>
          <w:p w14:paraId="1AE3AE3E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2BA0496E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3F2DD0AF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5BABAD9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642FD997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1ABB5E3C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1DBAF7B7" w14:textId="77777777" w:rsidTr="008165DD">
        <w:tc>
          <w:tcPr>
            <w:tcW w:w="3256" w:type="dxa"/>
          </w:tcPr>
          <w:p w14:paraId="0AB9B872" w14:textId="71A202C5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Öğrencilere sunulan internet hizmetini yeterli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buluyorum.</w:t>
            </w:r>
          </w:p>
        </w:tc>
        <w:tc>
          <w:tcPr>
            <w:tcW w:w="1239" w:type="dxa"/>
          </w:tcPr>
          <w:p w14:paraId="11E5AD2E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3331874B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0E2009F6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7E2AE14E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E125D5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319434D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0376FE5A" w14:textId="77777777" w:rsidTr="008165DD">
        <w:tc>
          <w:tcPr>
            <w:tcW w:w="3256" w:type="dxa"/>
          </w:tcPr>
          <w:p w14:paraId="4EF4A850" w14:textId="38A3F7E3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Eğitim-öğretim için gerekli bilgisayar</w:t>
            </w:r>
            <w:r w:rsidRPr="008165D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teknolojilerine ilişkin donanım ve yazılımlar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yeterlidir.</w:t>
            </w:r>
          </w:p>
        </w:tc>
        <w:tc>
          <w:tcPr>
            <w:tcW w:w="1239" w:type="dxa"/>
          </w:tcPr>
          <w:p w14:paraId="1AE9EF3D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1B8BB966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5A544769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6E445A5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F49A0B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56A7EE8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3AE5EAF6" w14:textId="77777777" w:rsidTr="008165DD">
        <w:tc>
          <w:tcPr>
            <w:tcW w:w="3256" w:type="dxa"/>
          </w:tcPr>
          <w:p w14:paraId="409820D4" w14:textId="7B7CC953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Üniversitemizi bilgi paylaşımı ve erişimi konusunda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yeterli buluyorum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39" w:type="dxa"/>
          </w:tcPr>
          <w:p w14:paraId="27304826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024C9933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4F9DE044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76B16705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ECA254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7C03DA9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01ACD513" w14:textId="77777777" w:rsidTr="008165DD">
        <w:tc>
          <w:tcPr>
            <w:tcW w:w="3256" w:type="dxa"/>
          </w:tcPr>
          <w:p w14:paraId="08AB2104" w14:textId="169FB0F7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Üniversitemizin kariyer gelişim ve iş dünyasını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tanımada sağladığı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olanaklardan (kariyer günleri,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teknik geziler vb.) memnunum.</w:t>
            </w:r>
          </w:p>
        </w:tc>
        <w:tc>
          <w:tcPr>
            <w:tcW w:w="1239" w:type="dxa"/>
          </w:tcPr>
          <w:p w14:paraId="281E3ACC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2AC25B4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7D33C0D3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579544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5AA37B9D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4CCA22FB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473664BF" w14:textId="77777777" w:rsidTr="008165DD">
        <w:tc>
          <w:tcPr>
            <w:tcW w:w="3256" w:type="dxa"/>
          </w:tcPr>
          <w:p w14:paraId="06281893" w14:textId="598BEDC4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lastRenderedPageBreak/>
              <w:t>Yemekhane yemeklerinin lezzetinden memnunum.</w:t>
            </w:r>
          </w:p>
        </w:tc>
        <w:tc>
          <w:tcPr>
            <w:tcW w:w="1239" w:type="dxa"/>
          </w:tcPr>
          <w:p w14:paraId="4B4374F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75EB6FC9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642C717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180A07C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53D80D97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228E4694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6021189C" w14:textId="77777777" w:rsidTr="008165DD">
        <w:tc>
          <w:tcPr>
            <w:tcW w:w="3256" w:type="dxa"/>
          </w:tcPr>
          <w:p w14:paraId="69A86D4F" w14:textId="624EC260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Yemekhane yemeklerinin hijyeninden</w:t>
            </w:r>
            <w:r w:rsidRPr="008165D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memnunum.</w:t>
            </w:r>
          </w:p>
        </w:tc>
        <w:tc>
          <w:tcPr>
            <w:tcW w:w="1239" w:type="dxa"/>
          </w:tcPr>
          <w:p w14:paraId="7D7652D3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3F5474C5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261076D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60AB142E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1E3203E7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7FCC6A9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0EFA2BD2" w14:textId="77777777" w:rsidTr="008165DD">
        <w:tc>
          <w:tcPr>
            <w:tcW w:w="3256" w:type="dxa"/>
          </w:tcPr>
          <w:p w14:paraId="38D2142C" w14:textId="1BB1294F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Yemekhane yemeklerinin fiyatlarını uygun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buluyorum.</w:t>
            </w:r>
          </w:p>
        </w:tc>
        <w:tc>
          <w:tcPr>
            <w:tcW w:w="1239" w:type="dxa"/>
          </w:tcPr>
          <w:p w14:paraId="6E5CAF87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74C6BC2F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072E57E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17EE0F8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22D5AD9E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7A72537F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6FF1F1FA" w14:textId="77777777" w:rsidTr="008165DD">
        <w:tc>
          <w:tcPr>
            <w:tcW w:w="3256" w:type="dxa"/>
          </w:tcPr>
          <w:p w14:paraId="1F619665" w14:textId="20235FAC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Üniversitenin sağladığı kantin ve kafeterya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hizmetlerinden memnunum.</w:t>
            </w:r>
          </w:p>
        </w:tc>
        <w:tc>
          <w:tcPr>
            <w:tcW w:w="1239" w:type="dxa"/>
          </w:tcPr>
          <w:p w14:paraId="7DD3689E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326183FD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62114DDC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CE4DFA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365686F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64641E79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7EE7B19B" w14:textId="77777777" w:rsidTr="008165DD">
        <w:tc>
          <w:tcPr>
            <w:tcW w:w="3256" w:type="dxa"/>
          </w:tcPr>
          <w:p w14:paraId="0CE4B6EF" w14:textId="11CE7022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Kampüs alanının temizliğini yeterli buluyorum.</w:t>
            </w:r>
          </w:p>
        </w:tc>
        <w:tc>
          <w:tcPr>
            <w:tcW w:w="1239" w:type="dxa"/>
          </w:tcPr>
          <w:p w14:paraId="3D4AA23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733E55C5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396D6A7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35993EE7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530EF33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7F947F6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3212ECA8" w14:textId="77777777" w:rsidTr="008165DD">
        <w:tc>
          <w:tcPr>
            <w:tcW w:w="3256" w:type="dxa"/>
          </w:tcPr>
          <w:p w14:paraId="3FC6C935" w14:textId="697CE242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Üniversitemizin güvenlik hizmetlerinden</w:t>
            </w:r>
            <w:r w:rsidRPr="008165D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memnunum.</w:t>
            </w:r>
          </w:p>
        </w:tc>
        <w:tc>
          <w:tcPr>
            <w:tcW w:w="1239" w:type="dxa"/>
          </w:tcPr>
          <w:p w14:paraId="4821D8C9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55866B63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20D2A309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BC56397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6E8A711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50218C5F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23DB371A" w14:textId="77777777" w:rsidTr="008165DD">
        <w:tc>
          <w:tcPr>
            <w:tcW w:w="3256" w:type="dxa"/>
          </w:tcPr>
          <w:p w14:paraId="74C83B47" w14:textId="212032CD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Tuvalet ve lavaboların temizliğini yeterli</w:t>
            </w:r>
            <w:r w:rsidRPr="008165D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buluyorum.</w:t>
            </w:r>
          </w:p>
        </w:tc>
        <w:tc>
          <w:tcPr>
            <w:tcW w:w="1239" w:type="dxa"/>
          </w:tcPr>
          <w:p w14:paraId="40971206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7E9B3423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232C194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6DD193E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1C22DA3C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001AEBF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6FA9E366" w14:textId="77777777" w:rsidTr="00277C37">
        <w:trPr>
          <w:trHeight w:val="464"/>
        </w:trPr>
        <w:tc>
          <w:tcPr>
            <w:tcW w:w="3256" w:type="dxa"/>
          </w:tcPr>
          <w:p w14:paraId="0C16623D" w14:textId="0142DEFD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Üniversitemizde gerçekleştirilen kalite</w:t>
            </w:r>
            <w:r w:rsidRPr="008165D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çalışmalarından memnunum.</w:t>
            </w:r>
          </w:p>
        </w:tc>
        <w:tc>
          <w:tcPr>
            <w:tcW w:w="1239" w:type="dxa"/>
          </w:tcPr>
          <w:p w14:paraId="51C370E3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51CE8D2E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7C0AF9F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C23A9C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F34403C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6290FF95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028834E6" w14:textId="77777777" w:rsidTr="008165DD">
        <w:tc>
          <w:tcPr>
            <w:tcW w:w="3256" w:type="dxa"/>
          </w:tcPr>
          <w:p w14:paraId="52B86B5F" w14:textId="6A487328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Üniversitemizde gerçekleştirilen kalite çalışmaları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ile ilgili bilgi paylaşımını yeterli buluyorum.</w:t>
            </w:r>
          </w:p>
        </w:tc>
        <w:tc>
          <w:tcPr>
            <w:tcW w:w="1239" w:type="dxa"/>
          </w:tcPr>
          <w:p w14:paraId="07FC007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69A9BC3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2FA6DA5B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2F13B45E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21FB55C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4216DF7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1E4370C0" w14:textId="77777777" w:rsidTr="008165DD">
        <w:tc>
          <w:tcPr>
            <w:tcW w:w="3256" w:type="dxa"/>
          </w:tcPr>
          <w:p w14:paraId="4C1AA4A1" w14:textId="1C4936B7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Üniversitemizde gerçekleştirilen kalite</w:t>
            </w:r>
            <w:r w:rsidRPr="008165D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çalışmalarına dahil ediliyorum.</w:t>
            </w:r>
          </w:p>
        </w:tc>
        <w:tc>
          <w:tcPr>
            <w:tcW w:w="1239" w:type="dxa"/>
          </w:tcPr>
          <w:p w14:paraId="352A8736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3B91F81C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69E82DAD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B2D2815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5E67662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3FC5B1D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7C37" w:rsidRPr="008165DD" w14:paraId="1433E96C" w14:textId="77777777" w:rsidTr="008165DD">
        <w:tc>
          <w:tcPr>
            <w:tcW w:w="3256" w:type="dxa"/>
          </w:tcPr>
          <w:p w14:paraId="08180498" w14:textId="609E1104" w:rsidR="00277C37" w:rsidRPr="008165DD" w:rsidRDefault="00277C37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Üniversite-şehir merkezi arası ulaşım olanaklarından memnunum</w:t>
            </w:r>
          </w:p>
        </w:tc>
        <w:tc>
          <w:tcPr>
            <w:tcW w:w="1239" w:type="dxa"/>
          </w:tcPr>
          <w:p w14:paraId="1C74E7CE" w14:textId="77777777" w:rsidR="00277C37" w:rsidRPr="008165DD" w:rsidRDefault="00277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4BED803C" w14:textId="77777777" w:rsidR="00277C37" w:rsidRPr="008165DD" w:rsidRDefault="00277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715D52B0" w14:textId="77777777" w:rsidR="00277C37" w:rsidRPr="008165DD" w:rsidRDefault="00277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243A226D" w14:textId="77777777" w:rsidR="00277C37" w:rsidRPr="008165DD" w:rsidRDefault="00277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65476612" w14:textId="77777777" w:rsidR="00277C37" w:rsidRPr="008165DD" w:rsidRDefault="00277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7F239C66" w14:textId="77777777" w:rsidR="00277C37" w:rsidRPr="008165DD" w:rsidRDefault="00277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7C37" w:rsidRPr="008165DD" w14:paraId="26121224" w14:textId="77777777" w:rsidTr="008165DD">
        <w:tc>
          <w:tcPr>
            <w:tcW w:w="3256" w:type="dxa"/>
          </w:tcPr>
          <w:p w14:paraId="52680C56" w14:textId="39543C9F" w:rsidR="00277C37" w:rsidRDefault="00277C37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Kampüs içindeki ulaşım imkanlarından memnunum</w:t>
            </w:r>
          </w:p>
        </w:tc>
        <w:tc>
          <w:tcPr>
            <w:tcW w:w="1239" w:type="dxa"/>
          </w:tcPr>
          <w:p w14:paraId="7CAE110F" w14:textId="77777777" w:rsidR="00277C37" w:rsidRPr="008165DD" w:rsidRDefault="00277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3CD17A24" w14:textId="77777777" w:rsidR="00277C37" w:rsidRPr="008165DD" w:rsidRDefault="00277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4B477D23" w14:textId="77777777" w:rsidR="00277C37" w:rsidRPr="008165DD" w:rsidRDefault="00277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10987B30" w14:textId="77777777" w:rsidR="00277C37" w:rsidRPr="008165DD" w:rsidRDefault="00277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4BAA140" w14:textId="77777777" w:rsidR="00277C37" w:rsidRPr="008165DD" w:rsidRDefault="00277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46C8F2A9" w14:textId="77777777" w:rsidR="00277C37" w:rsidRPr="008165DD" w:rsidRDefault="00277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7C37" w:rsidRPr="008165DD" w14:paraId="643ECD91" w14:textId="77777777" w:rsidTr="008165DD">
        <w:tc>
          <w:tcPr>
            <w:tcW w:w="3256" w:type="dxa"/>
          </w:tcPr>
          <w:p w14:paraId="60ADC21A" w14:textId="41A32E2B" w:rsidR="00277C37" w:rsidRDefault="00277C37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Yurt olanaklarını yeterli buluyorum.</w:t>
            </w:r>
          </w:p>
        </w:tc>
        <w:tc>
          <w:tcPr>
            <w:tcW w:w="1239" w:type="dxa"/>
          </w:tcPr>
          <w:p w14:paraId="04FC4773" w14:textId="77777777" w:rsidR="00277C37" w:rsidRPr="008165DD" w:rsidRDefault="00277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5D4DBEBF" w14:textId="77777777" w:rsidR="00277C37" w:rsidRPr="008165DD" w:rsidRDefault="00277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0A9B9987" w14:textId="77777777" w:rsidR="00277C37" w:rsidRPr="008165DD" w:rsidRDefault="00277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E5D985A" w14:textId="77777777" w:rsidR="00277C37" w:rsidRPr="008165DD" w:rsidRDefault="00277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37AA7309" w14:textId="77777777" w:rsidR="00277C37" w:rsidRPr="008165DD" w:rsidRDefault="00277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210BFEE8" w14:textId="77777777" w:rsidR="00277C37" w:rsidRPr="008165DD" w:rsidRDefault="00277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8A9C88C" w14:textId="77777777" w:rsidR="008165DD" w:rsidRDefault="008165DD"/>
    <w:p w14:paraId="374DBF4D" w14:textId="0C1847F2" w:rsidR="00277C37" w:rsidRPr="00EA2140" w:rsidRDefault="00277C37">
      <w:r>
        <w:t>Yukarıda verilen sorular dışında verilen hizmetlerin iyileştirilmesine yönelik ek olarak belirtmek istediğiniz önerileriniz varsa lütfen yazınız.</w:t>
      </w:r>
    </w:p>
    <w:sectPr w:rsidR="00277C37" w:rsidRPr="00EA2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140"/>
    <w:rsid w:val="001E6200"/>
    <w:rsid w:val="00277C37"/>
    <w:rsid w:val="004604FC"/>
    <w:rsid w:val="008165DD"/>
    <w:rsid w:val="008461A2"/>
    <w:rsid w:val="00857555"/>
    <w:rsid w:val="00C472FB"/>
    <w:rsid w:val="00EA2140"/>
    <w:rsid w:val="00EC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5C062"/>
  <w15:chartTrackingRefBased/>
  <w15:docId w15:val="{B43572B2-CA64-4941-A514-A3BABE879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markedcontent">
    <w:name w:val="markedcontent"/>
    <w:basedOn w:val="VarsaylanParagrafYazTipi"/>
    <w:rsid w:val="00EA2140"/>
  </w:style>
  <w:style w:type="table" w:styleId="TabloKlavuzu">
    <w:name w:val="Table Grid"/>
    <w:basedOn w:val="NormalTablo"/>
    <w:uiPriority w:val="39"/>
    <w:rsid w:val="00EA2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mehmet</cp:lastModifiedBy>
  <cp:revision>2</cp:revision>
  <dcterms:created xsi:type="dcterms:W3CDTF">2024-02-26T14:39:00Z</dcterms:created>
  <dcterms:modified xsi:type="dcterms:W3CDTF">2024-02-26T14:39:00Z</dcterms:modified>
</cp:coreProperties>
</file>